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75E39013" w14:textId="446198F9" w:rsidR="00F014B4" w:rsidRPr="00CD5328" w:rsidRDefault="00570515" w:rsidP="00B46AAD">
      <w:pPr>
        <w:widowControl w:val="0"/>
        <w:jc w:val="both"/>
        <w:rPr>
          <w:rFonts w:ascii="Arial" w:hAnsi="Arial" w:cs="Arial"/>
          <w:b/>
        </w:rPr>
      </w:pPr>
      <w:r>
        <w:rPr>
          <w:rFonts w:ascii="Cambria" w:hAnsi="Cambria" w:cs="Tahoma"/>
          <w:b/>
          <w:color w:val="000000"/>
          <w:sz w:val="22"/>
          <w:szCs w:val="22"/>
        </w:rPr>
        <w:t>CONVOCATORIA, PARA LA ADQUISICIÓN DE 10 SISTEMAS DE ALIMENTACIÓN CONTINUO (UPS) PARA OFICINAS DE LA SEDE.</w:t>
      </w:r>
    </w:p>
    <w:p w14:paraId="11B9C511" w14:textId="77777777" w:rsidR="00570515" w:rsidRDefault="00570515" w:rsidP="00B46AAD">
      <w:pPr>
        <w:widowControl w:val="0"/>
        <w:autoSpaceDE w:val="0"/>
        <w:autoSpaceDN w:val="0"/>
        <w:adjustRightInd w:val="0"/>
        <w:jc w:val="both"/>
        <w:rPr>
          <w:rFonts w:ascii="Arial" w:hAnsi="Arial" w:cs="Arial"/>
        </w:rPr>
      </w:pPr>
    </w:p>
    <w:p w14:paraId="5C54E35F" w14:textId="6F365077" w:rsidR="00B46AAD" w:rsidRDefault="00B46AAD" w:rsidP="00B46AAD">
      <w:pPr>
        <w:widowControl w:val="0"/>
        <w:autoSpaceDE w:val="0"/>
        <w:autoSpaceDN w:val="0"/>
        <w:adjustRightInd w:val="0"/>
        <w:jc w:val="both"/>
        <w:rPr>
          <w:rFonts w:ascii="Arial" w:hAnsi="Arial" w:cs="Arial"/>
        </w:rPr>
      </w:pPr>
      <w:proofErr w:type="gramStart"/>
      <w:r>
        <w:rPr>
          <w:rFonts w:ascii="Arial" w:hAnsi="Arial" w:cs="Arial"/>
        </w:rPr>
        <w:t>Presente.-</w:t>
      </w:r>
      <w:proofErr w:type="gramEnd"/>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3668D6">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3668D6">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3668D6">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3668D6">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5338EB61"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3668D6">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DA9227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proofErr w:type="gramEnd"/>
      <w:r w:rsidR="00F014B4">
        <w:rPr>
          <w:rFonts w:ascii="Arial" w:hAnsi="Arial" w:cs="Arial"/>
          <w:i/>
        </w:rPr>
        <w:t xml:space="preserve">  </w:t>
      </w:r>
      <w:r w:rsidR="00570515">
        <w:rPr>
          <w:rFonts w:ascii="Arial" w:hAnsi="Arial" w:cs="Arial"/>
          <w:i/>
        </w:rPr>
        <w:t>. de junio</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1102114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3668D6">
        <w:rPr>
          <w:rFonts w:ascii="Arial" w:hAnsi="Arial" w:cs="Arial"/>
        </w:rPr>
        <w:t>, 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72BF427" w14:textId="7FF3E5DD" w:rsidR="005F6221" w:rsidRPr="001B480D" w:rsidRDefault="00570515" w:rsidP="005F6221">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junio</w:t>
      </w:r>
      <w:r w:rsidR="005F6221">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61EA9D49" w14:textId="463321AF" w:rsidR="003668D6" w:rsidRPr="00CD5328" w:rsidRDefault="003668D6" w:rsidP="003668D6">
      <w:pPr>
        <w:widowControl w:val="0"/>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00A0EABE" w14:textId="77777777" w:rsidR="003668D6" w:rsidRPr="00CD5328" w:rsidRDefault="003668D6" w:rsidP="003668D6">
      <w:pPr>
        <w:widowControl w:val="0"/>
        <w:jc w:val="center"/>
        <w:rPr>
          <w:rFonts w:ascii="Arial" w:hAnsi="Arial" w:cs="Arial"/>
          <w:b/>
        </w:rPr>
      </w:pPr>
    </w:p>
    <w:p w14:paraId="385A19BF" w14:textId="77777777" w:rsidR="003668D6" w:rsidRPr="00CD5328" w:rsidRDefault="003668D6" w:rsidP="003668D6">
      <w:pPr>
        <w:widowControl w:val="0"/>
        <w:jc w:val="center"/>
        <w:rPr>
          <w:rFonts w:ascii="Arial" w:hAnsi="Arial" w:cs="Arial"/>
        </w:rPr>
      </w:pPr>
      <w:r w:rsidRPr="00CD5328">
        <w:rPr>
          <w:rFonts w:ascii="Arial" w:hAnsi="Arial" w:cs="Arial"/>
          <w:b/>
        </w:rPr>
        <w:t>DECLARACIÓN JURADA DE</w:t>
      </w:r>
      <w:r>
        <w:rPr>
          <w:rFonts w:ascii="Arial" w:hAnsi="Arial" w:cs="Arial"/>
          <w:b/>
        </w:rPr>
        <w:t>L</w:t>
      </w:r>
      <w:r w:rsidRPr="00CD5328">
        <w:rPr>
          <w:rFonts w:ascii="Arial" w:hAnsi="Arial" w:cs="Arial"/>
          <w:b/>
        </w:rPr>
        <w:t xml:space="preserve"> PLAZO DE </w:t>
      </w:r>
      <w:r>
        <w:rPr>
          <w:rFonts w:ascii="Arial" w:hAnsi="Arial" w:cs="Arial"/>
          <w:b/>
        </w:rPr>
        <w:t xml:space="preserve">ENTREGA </w:t>
      </w:r>
    </w:p>
    <w:p w14:paraId="739A79FE" w14:textId="77777777" w:rsidR="003668D6" w:rsidRPr="00CD5328" w:rsidRDefault="003668D6" w:rsidP="003668D6">
      <w:pPr>
        <w:widowControl w:val="0"/>
        <w:jc w:val="both"/>
        <w:rPr>
          <w:rFonts w:ascii="Arial" w:hAnsi="Arial" w:cs="Arial"/>
        </w:rPr>
      </w:pPr>
    </w:p>
    <w:p w14:paraId="08470721" w14:textId="77777777" w:rsidR="003668D6" w:rsidRPr="00CD5328" w:rsidRDefault="003668D6" w:rsidP="003668D6">
      <w:pPr>
        <w:widowControl w:val="0"/>
        <w:jc w:val="both"/>
        <w:rPr>
          <w:rFonts w:ascii="Arial" w:hAnsi="Arial" w:cs="Arial"/>
        </w:rPr>
      </w:pPr>
    </w:p>
    <w:p w14:paraId="27E92839" w14:textId="77777777" w:rsidR="003668D6" w:rsidRDefault="003668D6" w:rsidP="003668D6">
      <w:pPr>
        <w:widowControl w:val="0"/>
        <w:jc w:val="both"/>
        <w:rPr>
          <w:rFonts w:ascii="Arial" w:hAnsi="Arial" w:cs="Arial"/>
        </w:rPr>
      </w:pPr>
      <w:r>
        <w:rPr>
          <w:rFonts w:ascii="Arial" w:hAnsi="Arial" w:cs="Arial"/>
        </w:rPr>
        <w:t>Señores:</w:t>
      </w:r>
    </w:p>
    <w:p w14:paraId="36B8E521" w14:textId="77777777" w:rsidR="003668D6" w:rsidRDefault="003668D6" w:rsidP="003668D6">
      <w:pPr>
        <w:widowControl w:val="0"/>
        <w:jc w:val="both"/>
        <w:rPr>
          <w:rFonts w:ascii="Arial" w:hAnsi="Arial" w:cs="Arial"/>
        </w:rPr>
      </w:pPr>
    </w:p>
    <w:p w14:paraId="6E3AF555" w14:textId="77777777" w:rsidR="003668D6" w:rsidRDefault="003668D6" w:rsidP="003668D6">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6E2AF9E" w14:textId="77777777" w:rsidR="003668D6" w:rsidRDefault="003668D6" w:rsidP="003668D6">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178366A" w14:textId="77777777" w:rsidR="003668D6" w:rsidRDefault="003668D6" w:rsidP="003668D6">
      <w:pPr>
        <w:widowControl w:val="0"/>
        <w:rPr>
          <w:rFonts w:ascii="Arial" w:hAnsi="Arial" w:cs="Arial"/>
          <w:u w:val="single"/>
        </w:rPr>
      </w:pPr>
    </w:p>
    <w:p w14:paraId="1BCC3735" w14:textId="77777777" w:rsidR="003668D6" w:rsidRDefault="003668D6" w:rsidP="003668D6">
      <w:pPr>
        <w:widowControl w:val="0"/>
        <w:rPr>
          <w:rFonts w:ascii="Arial" w:hAnsi="Arial" w:cs="Arial"/>
          <w:u w:val="single"/>
        </w:rPr>
      </w:pPr>
    </w:p>
    <w:p w14:paraId="046EB6A9" w14:textId="77777777" w:rsidR="003668D6" w:rsidRPr="00CD5328" w:rsidRDefault="003668D6" w:rsidP="003668D6">
      <w:pPr>
        <w:widowControl w:val="0"/>
        <w:rPr>
          <w:rFonts w:ascii="Arial" w:hAnsi="Arial" w:cs="Arial"/>
        </w:rPr>
      </w:pPr>
      <w:r w:rsidRPr="00CD5328">
        <w:rPr>
          <w:rFonts w:ascii="Arial" w:hAnsi="Arial" w:cs="Arial"/>
          <w:u w:val="single"/>
        </w:rPr>
        <w:t>Presente</w:t>
      </w:r>
      <w:r w:rsidRPr="00CD5328">
        <w:rPr>
          <w:rFonts w:ascii="Arial" w:hAnsi="Arial" w:cs="Arial"/>
        </w:rPr>
        <w:t>.-</w:t>
      </w:r>
    </w:p>
    <w:p w14:paraId="26623309" w14:textId="77777777" w:rsidR="003668D6" w:rsidRPr="00CD5328" w:rsidRDefault="003668D6" w:rsidP="003668D6">
      <w:pPr>
        <w:widowControl w:val="0"/>
        <w:jc w:val="both"/>
        <w:rPr>
          <w:rFonts w:ascii="Arial" w:hAnsi="Arial" w:cs="Arial"/>
          <w:b/>
        </w:rPr>
      </w:pPr>
    </w:p>
    <w:p w14:paraId="204C983E" w14:textId="77777777" w:rsidR="003668D6" w:rsidRPr="00CD5328" w:rsidRDefault="003668D6" w:rsidP="003668D6">
      <w:pPr>
        <w:widowControl w:val="0"/>
        <w:jc w:val="both"/>
        <w:rPr>
          <w:rFonts w:ascii="Arial" w:hAnsi="Arial" w:cs="Arial"/>
        </w:rPr>
      </w:pPr>
    </w:p>
    <w:p w14:paraId="3579504D" w14:textId="77777777" w:rsidR="003668D6" w:rsidRPr="006E4E54" w:rsidRDefault="003668D6" w:rsidP="003668D6">
      <w:pPr>
        <w:widowControl w:val="0"/>
        <w:jc w:val="both"/>
        <w:rPr>
          <w:rFonts w:ascii="Arial" w:hAnsi="Arial"/>
        </w:rPr>
      </w:pPr>
      <w:r w:rsidRPr="006E4E54">
        <w:rPr>
          <w:rFonts w:ascii="Arial" w:hAnsi="Arial" w:cs="Arial"/>
        </w:rPr>
        <w:t xml:space="preserve">Mediante el presente, con pleno conocimiento de las condiciones que se exigen en las Especificaciones Técnicas (E.T) de la convocatoria, me comprometo a entregar los bienes del objeto de la presente convocatoria en el plazo de </w:t>
      </w:r>
      <w:r w:rsidRPr="006E4E54">
        <w:rPr>
          <w:rFonts w:ascii="Arial" w:hAnsi="Arial" w:cs="Arial"/>
          <w:iCs/>
          <w:highlight w:val="yellow"/>
        </w:rPr>
        <w:t>[CONSIGNAR EL PLAZO OFERTADO]</w:t>
      </w:r>
      <w:r w:rsidRPr="006E4E54">
        <w:rPr>
          <w:rFonts w:ascii="Arial" w:hAnsi="Arial" w:cs="Arial"/>
          <w:bCs/>
        </w:rPr>
        <w:t>.</w:t>
      </w:r>
      <w:r>
        <w:rPr>
          <w:rFonts w:ascii="Arial" w:hAnsi="Arial" w:cs="Arial"/>
          <w:bCs/>
        </w:rPr>
        <w:t xml:space="preserve"> Los </w:t>
      </w:r>
      <w:proofErr w:type="spellStart"/>
      <w:r>
        <w:rPr>
          <w:rFonts w:ascii="Arial" w:hAnsi="Arial" w:cs="Arial"/>
          <w:bCs/>
        </w:rPr>
        <w:t>cua</w:t>
      </w:r>
      <w:r w:rsidRPr="006E4E54">
        <w:rPr>
          <w:rFonts w:ascii="Arial" w:hAnsi="Arial" w:cs="Arial"/>
          <w:bCs/>
        </w:rPr>
        <w:t>les</w:t>
      </w:r>
      <w:proofErr w:type="spellEnd"/>
      <w:r w:rsidRPr="006E4E54">
        <w:rPr>
          <w:rFonts w:ascii="Arial" w:hAnsi="Arial" w:cs="Arial"/>
          <w:bCs/>
        </w:rPr>
        <w:t xml:space="preserve"> serán entregados en los almacenes de la UGEL CARAVELI.</w:t>
      </w:r>
    </w:p>
    <w:p w14:paraId="0A0A6248" w14:textId="77777777" w:rsidR="003668D6" w:rsidRPr="00E76931" w:rsidRDefault="003668D6" w:rsidP="003668D6">
      <w:pPr>
        <w:widowControl w:val="0"/>
        <w:jc w:val="both"/>
        <w:rPr>
          <w:rFonts w:ascii="Arial" w:hAnsi="Arial" w:cs="Arial"/>
        </w:rPr>
      </w:pPr>
    </w:p>
    <w:p w14:paraId="4B69227F" w14:textId="77777777" w:rsidR="003668D6" w:rsidRPr="00E76931" w:rsidRDefault="003668D6" w:rsidP="003668D6">
      <w:pPr>
        <w:widowControl w:val="0"/>
        <w:autoSpaceDE w:val="0"/>
        <w:autoSpaceDN w:val="0"/>
        <w:adjustRightInd w:val="0"/>
        <w:jc w:val="both"/>
        <w:rPr>
          <w:rFonts w:ascii="Arial" w:hAnsi="Arial" w:cs="Arial"/>
        </w:rPr>
      </w:pPr>
    </w:p>
    <w:p w14:paraId="1B5D40C6" w14:textId="77777777" w:rsidR="003668D6" w:rsidRPr="00E76931" w:rsidRDefault="003668D6" w:rsidP="003668D6">
      <w:pPr>
        <w:widowControl w:val="0"/>
        <w:autoSpaceDE w:val="0"/>
        <w:autoSpaceDN w:val="0"/>
        <w:adjustRightInd w:val="0"/>
        <w:jc w:val="both"/>
        <w:rPr>
          <w:rFonts w:ascii="Arial" w:hAnsi="Arial" w:cs="Arial"/>
        </w:rPr>
      </w:pPr>
    </w:p>
    <w:p w14:paraId="4CA09C7E" w14:textId="2D8A07CE" w:rsidR="005F6221" w:rsidRPr="001B480D" w:rsidRDefault="00570515" w:rsidP="005F6221">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junio</w:t>
      </w:r>
      <w:r w:rsidR="005F6221">
        <w:rPr>
          <w:rFonts w:ascii="Arial" w:hAnsi="Arial" w:cs="Arial"/>
          <w:i/>
        </w:rPr>
        <w:t xml:space="preserve"> 2022</w:t>
      </w:r>
    </w:p>
    <w:p w14:paraId="5A70AF2A" w14:textId="77777777" w:rsidR="003668D6" w:rsidRPr="00E76931" w:rsidRDefault="003668D6" w:rsidP="003668D6">
      <w:pPr>
        <w:widowControl w:val="0"/>
        <w:autoSpaceDE w:val="0"/>
        <w:autoSpaceDN w:val="0"/>
        <w:adjustRightInd w:val="0"/>
        <w:jc w:val="both"/>
        <w:rPr>
          <w:rFonts w:ascii="Arial" w:hAnsi="Arial" w:cs="Arial"/>
        </w:rPr>
      </w:pPr>
    </w:p>
    <w:p w14:paraId="2FFCC476" w14:textId="77777777" w:rsidR="003668D6" w:rsidRPr="00E76931" w:rsidRDefault="003668D6" w:rsidP="003668D6">
      <w:pPr>
        <w:widowControl w:val="0"/>
        <w:autoSpaceDE w:val="0"/>
        <w:autoSpaceDN w:val="0"/>
        <w:adjustRightInd w:val="0"/>
        <w:jc w:val="both"/>
        <w:rPr>
          <w:rFonts w:ascii="Arial" w:hAnsi="Arial" w:cs="Arial"/>
        </w:rPr>
      </w:pPr>
    </w:p>
    <w:p w14:paraId="0F09B36B" w14:textId="77777777" w:rsidR="003668D6" w:rsidRPr="00CD5328" w:rsidRDefault="003668D6" w:rsidP="003668D6">
      <w:pPr>
        <w:widowControl w:val="0"/>
        <w:autoSpaceDE w:val="0"/>
        <w:autoSpaceDN w:val="0"/>
        <w:adjustRightInd w:val="0"/>
        <w:jc w:val="both"/>
        <w:rPr>
          <w:rFonts w:ascii="Arial" w:hAnsi="Arial" w:cs="Arial"/>
        </w:rPr>
      </w:pPr>
    </w:p>
    <w:p w14:paraId="0234CD77" w14:textId="77777777" w:rsidR="003668D6" w:rsidRPr="00CD5328" w:rsidRDefault="003668D6" w:rsidP="003668D6">
      <w:pPr>
        <w:widowControl w:val="0"/>
        <w:autoSpaceDE w:val="0"/>
        <w:autoSpaceDN w:val="0"/>
        <w:adjustRightInd w:val="0"/>
        <w:jc w:val="both"/>
        <w:rPr>
          <w:rFonts w:ascii="Arial" w:hAnsi="Arial" w:cs="Arial"/>
        </w:rPr>
      </w:pPr>
    </w:p>
    <w:p w14:paraId="3EBB0D8C" w14:textId="77777777" w:rsidR="003668D6" w:rsidRPr="00CD5328" w:rsidRDefault="003668D6" w:rsidP="003668D6">
      <w:pPr>
        <w:widowControl w:val="0"/>
        <w:autoSpaceDE w:val="0"/>
        <w:autoSpaceDN w:val="0"/>
        <w:adjustRightInd w:val="0"/>
        <w:jc w:val="both"/>
        <w:rPr>
          <w:rFonts w:ascii="Arial" w:hAnsi="Arial" w:cs="Arial"/>
        </w:rPr>
      </w:pPr>
    </w:p>
    <w:p w14:paraId="290379FF" w14:textId="77777777" w:rsidR="003668D6" w:rsidRPr="00CD5328" w:rsidRDefault="003668D6" w:rsidP="003668D6">
      <w:pPr>
        <w:widowControl w:val="0"/>
        <w:autoSpaceDE w:val="0"/>
        <w:autoSpaceDN w:val="0"/>
        <w:adjustRightInd w:val="0"/>
        <w:jc w:val="both"/>
        <w:rPr>
          <w:rFonts w:ascii="Arial" w:hAnsi="Arial" w:cs="Arial"/>
        </w:rPr>
      </w:pPr>
    </w:p>
    <w:p w14:paraId="056BF6B8" w14:textId="77777777" w:rsidR="003668D6" w:rsidRPr="00CD5328" w:rsidRDefault="003668D6" w:rsidP="003668D6">
      <w:pPr>
        <w:widowControl w:val="0"/>
        <w:ind w:right="-1"/>
        <w:jc w:val="center"/>
        <w:rPr>
          <w:rFonts w:ascii="Arial" w:hAnsi="Arial" w:cs="Arial"/>
        </w:rPr>
      </w:pPr>
      <w:r w:rsidRPr="00CD5328">
        <w:rPr>
          <w:rFonts w:ascii="Arial" w:hAnsi="Arial" w:cs="Arial"/>
        </w:rPr>
        <w:t>……..........................................................</w:t>
      </w:r>
    </w:p>
    <w:p w14:paraId="19E4A479" w14:textId="77777777" w:rsidR="003668D6" w:rsidRPr="00CD5328" w:rsidRDefault="003668D6" w:rsidP="003668D6">
      <w:pPr>
        <w:widowControl w:val="0"/>
        <w:jc w:val="center"/>
        <w:rPr>
          <w:rFonts w:ascii="Arial" w:hAnsi="Arial" w:cs="Arial"/>
          <w:b/>
        </w:rPr>
      </w:pPr>
      <w:r w:rsidRPr="00CD5328">
        <w:rPr>
          <w:rFonts w:ascii="Arial" w:hAnsi="Arial" w:cs="Arial"/>
          <w:b/>
        </w:rPr>
        <w:t>Firma, Nombres y Apellidos del postor o</w:t>
      </w:r>
    </w:p>
    <w:p w14:paraId="73866F33" w14:textId="77777777" w:rsidR="003668D6" w:rsidRPr="00CD5328" w:rsidRDefault="003668D6" w:rsidP="003668D6">
      <w:pPr>
        <w:widowControl w:val="0"/>
        <w:jc w:val="center"/>
        <w:rPr>
          <w:rFonts w:ascii="Arial" w:hAnsi="Arial" w:cs="Arial"/>
          <w:b/>
        </w:rPr>
      </w:pPr>
      <w:r w:rsidRPr="00CD5328">
        <w:rPr>
          <w:rFonts w:ascii="Arial" w:hAnsi="Arial" w:cs="Arial"/>
          <w:b/>
        </w:rPr>
        <w:t>Representante legal o común, según corresponda</w:t>
      </w: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28B984C4" w14:textId="77777777" w:rsidR="003668D6" w:rsidRDefault="003668D6" w:rsidP="00B46AAD">
      <w:pPr>
        <w:widowControl w:val="0"/>
        <w:autoSpaceDE w:val="0"/>
        <w:autoSpaceDN w:val="0"/>
        <w:adjustRightInd w:val="0"/>
        <w:jc w:val="both"/>
        <w:rPr>
          <w:rFonts w:ascii="Arial" w:hAnsi="Arial" w:cs="Arial"/>
        </w:rPr>
      </w:pPr>
    </w:p>
    <w:p w14:paraId="70272758" w14:textId="77777777" w:rsidR="003668D6" w:rsidRDefault="003668D6" w:rsidP="00B46AAD">
      <w:pPr>
        <w:widowControl w:val="0"/>
        <w:autoSpaceDE w:val="0"/>
        <w:autoSpaceDN w:val="0"/>
        <w:adjustRightInd w:val="0"/>
        <w:jc w:val="both"/>
        <w:rPr>
          <w:rFonts w:ascii="Arial" w:hAnsi="Arial" w:cs="Arial"/>
        </w:rPr>
      </w:pPr>
    </w:p>
    <w:p w14:paraId="291D5A80" w14:textId="77777777" w:rsidR="003668D6" w:rsidRDefault="003668D6" w:rsidP="00B46AAD">
      <w:pPr>
        <w:widowControl w:val="0"/>
        <w:autoSpaceDE w:val="0"/>
        <w:autoSpaceDN w:val="0"/>
        <w:adjustRightInd w:val="0"/>
        <w:jc w:val="both"/>
        <w:rPr>
          <w:rFonts w:ascii="Arial" w:hAnsi="Arial" w:cs="Arial"/>
        </w:rPr>
      </w:pPr>
    </w:p>
    <w:p w14:paraId="662599F8" w14:textId="77777777" w:rsidR="003668D6" w:rsidRDefault="003668D6" w:rsidP="00B46AAD">
      <w:pPr>
        <w:widowControl w:val="0"/>
        <w:autoSpaceDE w:val="0"/>
        <w:autoSpaceDN w:val="0"/>
        <w:adjustRightInd w:val="0"/>
        <w:jc w:val="both"/>
        <w:rPr>
          <w:rFonts w:ascii="Arial" w:hAnsi="Arial" w:cs="Arial"/>
        </w:rPr>
      </w:pPr>
    </w:p>
    <w:p w14:paraId="4B90A525" w14:textId="77777777" w:rsidR="003668D6" w:rsidRDefault="003668D6" w:rsidP="00B46AAD">
      <w:pPr>
        <w:widowControl w:val="0"/>
        <w:autoSpaceDE w:val="0"/>
        <w:autoSpaceDN w:val="0"/>
        <w:adjustRightInd w:val="0"/>
        <w:jc w:val="both"/>
        <w:rPr>
          <w:rFonts w:ascii="Arial" w:hAnsi="Arial" w:cs="Arial"/>
        </w:rPr>
      </w:pPr>
    </w:p>
    <w:p w14:paraId="071C656B" w14:textId="77777777" w:rsidR="003668D6" w:rsidRDefault="003668D6" w:rsidP="00B46AAD">
      <w:pPr>
        <w:widowControl w:val="0"/>
        <w:autoSpaceDE w:val="0"/>
        <w:autoSpaceDN w:val="0"/>
        <w:adjustRightInd w:val="0"/>
        <w:jc w:val="both"/>
        <w:rPr>
          <w:rFonts w:ascii="Arial" w:hAnsi="Arial" w:cs="Arial"/>
        </w:rPr>
      </w:pPr>
    </w:p>
    <w:p w14:paraId="676B7FB4" w14:textId="77777777" w:rsidR="003668D6" w:rsidRDefault="003668D6" w:rsidP="00B46AAD">
      <w:pPr>
        <w:widowControl w:val="0"/>
        <w:autoSpaceDE w:val="0"/>
        <w:autoSpaceDN w:val="0"/>
        <w:adjustRightInd w:val="0"/>
        <w:jc w:val="both"/>
        <w:rPr>
          <w:rFonts w:ascii="Arial" w:hAnsi="Arial" w:cs="Arial"/>
        </w:rPr>
      </w:pPr>
    </w:p>
    <w:p w14:paraId="220F0152" w14:textId="77777777" w:rsidR="003668D6" w:rsidRDefault="003668D6" w:rsidP="00B46AAD">
      <w:pPr>
        <w:widowControl w:val="0"/>
        <w:autoSpaceDE w:val="0"/>
        <w:autoSpaceDN w:val="0"/>
        <w:adjustRightInd w:val="0"/>
        <w:jc w:val="both"/>
        <w:rPr>
          <w:rFonts w:ascii="Arial" w:hAnsi="Arial" w:cs="Arial"/>
        </w:rPr>
      </w:pPr>
    </w:p>
    <w:p w14:paraId="34B273F7" w14:textId="77777777" w:rsidR="003668D6" w:rsidRDefault="003668D6" w:rsidP="00B46AAD">
      <w:pPr>
        <w:widowControl w:val="0"/>
        <w:autoSpaceDE w:val="0"/>
        <w:autoSpaceDN w:val="0"/>
        <w:adjustRightInd w:val="0"/>
        <w:jc w:val="both"/>
        <w:rPr>
          <w:rFonts w:ascii="Arial" w:hAnsi="Arial" w:cs="Arial"/>
        </w:rPr>
      </w:pPr>
    </w:p>
    <w:p w14:paraId="3D17A804" w14:textId="77777777" w:rsidR="003668D6" w:rsidRDefault="003668D6" w:rsidP="00B46AAD">
      <w:pPr>
        <w:widowControl w:val="0"/>
        <w:autoSpaceDE w:val="0"/>
        <w:autoSpaceDN w:val="0"/>
        <w:adjustRightInd w:val="0"/>
        <w:jc w:val="both"/>
        <w:rPr>
          <w:rFonts w:ascii="Arial" w:hAnsi="Arial" w:cs="Arial"/>
        </w:rPr>
      </w:pPr>
    </w:p>
    <w:p w14:paraId="4F9580C3" w14:textId="77777777" w:rsidR="003668D6" w:rsidRDefault="003668D6" w:rsidP="00B46AAD">
      <w:pPr>
        <w:widowControl w:val="0"/>
        <w:autoSpaceDE w:val="0"/>
        <w:autoSpaceDN w:val="0"/>
        <w:adjustRightInd w:val="0"/>
        <w:jc w:val="both"/>
        <w:rPr>
          <w:rFonts w:ascii="Arial" w:hAnsi="Arial" w:cs="Arial"/>
        </w:rPr>
      </w:pPr>
    </w:p>
    <w:p w14:paraId="3579947A" w14:textId="77777777" w:rsidR="003668D6" w:rsidRDefault="003668D6" w:rsidP="00B46AAD">
      <w:pPr>
        <w:widowControl w:val="0"/>
        <w:autoSpaceDE w:val="0"/>
        <w:autoSpaceDN w:val="0"/>
        <w:adjustRightInd w:val="0"/>
        <w:jc w:val="both"/>
        <w:rPr>
          <w:rFonts w:ascii="Arial" w:hAnsi="Arial" w:cs="Arial"/>
        </w:rPr>
      </w:pPr>
    </w:p>
    <w:p w14:paraId="1441EBC8" w14:textId="77777777" w:rsidR="003668D6" w:rsidRDefault="003668D6" w:rsidP="00B46AAD">
      <w:pPr>
        <w:widowControl w:val="0"/>
        <w:autoSpaceDE w:val="0"/>
        <w:autoSpaceDN w:val="0"/>
        <w:adjustRightInd w:val="0"/>
        <w:jc w:val="both"/>
        <w:rPr>
          <w:rFonts w:ascii="Arial" w:hAnsi="Arial" w:cs="Arial"/>
        </w:rPr>
      </w:pPr>
    </w:p>
    <w:p w14:paraId="3FFF1ADE" w14:textId="77777777" w:rsidR="003668D6" w:rsidRDefault="003668D6" w:rsidP="00B46AAD">
      <w:pPr>
        <w:widowControl w:val="0"/>
        <w:autoSpaceDE w:val="0"/>
        <w:autoSpaceDN w:val="0"/>
        <w:adjustRightInd w:val="0"/>
        <w:jc w:val="both"/>
        <w:rPr>
          <w:rFonts w:ascii="Arial" w:hAnsi="Arial" w:cs="Arial"/>
        </w:rPr>
      </w:pPr>
    </w:p>
    <w:p w14:paraId="38B68DDE" w14:textId="77777777" w:rsidR="003668D6" w:rsidRDefault="003668D6" w:rsidP="00B46AAD">
      <w:pPr>
        <w:widowControl w:val="0"/>
        <w:autoSpaceDE w:val="0"/>
        <w:autoSpaceDN w:val="0"/>
        <w:adjustRightInd w:val="0"/>
        <w:jc w:val="both"/>
        <w:rPr>
          <w:rFonts w:ascii="Arial" w:hAnsi="Arial" w:cs="Arial"/>
        </w:rPr>
      </w:pPr>
    </w:p>
    <w:p w14:paraId="4E6D419C" w14:textId="77777777" w:rsidR="003668D6" w:rsidRDefault="003668D6" w:rsidP="00B46AAD">
      <w:pPr>
        <w:widowControl w:val="0"/>
        <w:autoSpaceDE w:val="0"/>
        <w:autoSpaceDN w:val="0"/>
        <w:adjustRightInd w:val="0"/>
        <w:jc w:val="both"/>
        <w:rPr>
          <w:rFonts w:ascii="Arial" w:hAnsi="Arial" w:cs="Arial"/>
        </w:rPr>
      </w:pPr>
    </w:p>
    <w:p w14:paraId="507ACDD8" w14:textId="77777777" w:rsidR="003668D6" w:rsidRDefault="003668D6" w:rsidP="00B46AAD">
      <w:pPr>
        <w:widowControl w:val="0"/>
        <w:autoSpaceDE w:val="0"/>
        <w:autoSpaceDN w:val="0"/>
        <w:adjustRightInd w:val="0"/>
        <w:jc w:val="both"/>
        <w:rPr>
          <w:rFonts w:ascii="Arial" w:hAnsi="Arial" w:cs="Arial"/>
        </w:rPr>
      </w:pPr>
    </w:p>
    <w:p w14:paraId="1237BEF3" w14:textId="77777777" w:rsidR="003668D6" w:rsidRDefault="003668D6" w:rsidP="00B46AAD">
      <w:pPr>
        <w:widowControl w:val="0"/>
        <w:autoSpaceDE w:val="0"/>
        <w:autoSpaceDN w:val="0"/>
        <w:adjustRightInd w:val="0"/>
        <w:jc w:val="both"/>
        <w:rPr>
          <w:rFonts w:ascii="Arial" w:hAnsi="Arial" w:cs="Arial"/>
        </w:rPr>
      </w:pPr>
    </w:p>
    <w:p w14:paraId="7FA51DD5" w14:textId="77777777" w:rsidR="003668D6" w:rsidRDefault="003668D6" w:rsidP="00B46AAD">
      <w:pPr>
        <w:widowControl w:val="0"/>
        <w:autoSpaceDE w:val="0"/>
        <w:autoSpaceDN w:val="0"/>
        <w:adjustRightInd w:val="0"/>
        <w:jc w:val="both"/>
        <w:rPr>
          <w:rFonts w:ascii="Arial" w:hAnsi="Arial" w:cs="Arial"/>
        </w:rPr>
      </w:pPr>
    </w:p>
    <w:p w14:paraId="7C765F00" w14:textId="77777777" w:rsidR="003668D6" w:rsidRDefault="003668D6" w:rsidP="00B46AAD">
      <w:pPr>
        <w:widowControl w:val="0"/>
        <w:autoSpaceDE w:val="0"/>
        <w:autoSpaceDN w:val="0"/>
        <w:adjustRightInd w:val="0"/>
        <w:jc w:val="both"/>
        <w:rPr>
          <w:rFonts w:ascii="Arial" w:hAnsi="Arial" w:cs="Arial"/>
        </w:rPr>
      </w:pPr>
    </w:p>
    <w:p w14:paraId="64276F1F" w14:textId="77777777" w:rsidR="003668D6" w:rsidRDefault="003668D6" w:rsidP="00B46AAD">
      <w:pPr>
        <w:widowControl w:val="0"/>
        <w:autoSpaceDE w:val="0"/>
        <w:autoSpaceDN w:val="0"/>
        <w:adjustRightInd w:val="0"/>
        <w:jc w:val="both"/>
        <w:rPr>
          <w:rFonts w:ascii="Arial" w:hAnsi="Arial" w:cs="Arial"/>
        </w:rPr>
      </w:pPr>
    </w:p>
    <w:p w14:paraId="57DED64C" w14:textId="77777777" w:rsidR="003668D6" w:rsidRDefault="003668D6" w:rsidP="00B46AAD">
      <w:pPr>
        <w:widowControl w:val="0"/>
        <w:autoSpaceDE w:val="0"/>
        <w:autoSpaceDN w:val="0"/>
        <w:adjustRightInd w:val="0"/>
        <w:jc w:val="both"/>
        <w:rPr>
          <w:rFonts w:ascii="Arial" w:hAnsi="Arial" w:cs="Arial"/>
        </w:rPr>
      </w:pPr>
    </w:p>
    <w:p w14:paraId="1ACFF9E1" w14:textId="77777777" w:rsidR="003668D6" w:rsidRDefault="003668D6" w:rsidP="00B46AAD">
      <w:pPr>
        <w:widowControl w:val="0"/>
        <w:autoSpaceDE w:val="0"/>
        <w:autoSpaceDN w:val="0"/>
        <w:adjustRightInd w:val="0"/>
        <w:jc w:val="both"/>
        <w:rPr>
          <w:rFonts w:ascii="Arial" w:hAnsi="Arial" w:cs="Arial"/>
        </w:rPr>
      </w:pPr>
    </w:p>
    <w:p w14:paraId="37B1DF2A" w14:textId="77777777" w:rsidR="003668D6" w:rsidRDefault="003668D6" w:rsidP="00B46AAD">
      <w:pPr>
        <w:widowControl w:val="0"/>
        <w:autoSpaceDE w:val="0"/>
        <w:autoSpaceDN w:val="0"/>
        <w:adjustRightInd w:val="0"/>
        <w:jc w:val="both"/>
        <w:rPr>
          <w:rFonts w:ascii="Arial" w:hAnsi="Arial" w:cs="Arial"/>
        </w:rPr>
      </w:pPr>
    </w:p>
    <w:p w14:paraId="3DCB3177" w14:textId="77777777" w:rsidR="003668D6" w:rsidRDefault="003668D6" w:rsidP="00B46AAD">
      <w:pPr>
        <w:widowControl w:val="0"/>
        <w:autoSpaceDE w:val="0"/>
        <w:autoSpaceDN w:val="0"/>
        <w:adjustRightInd w:val="0"/>
        <w:jc w:val="both"/>
        <w:rPr>
          <w:rFonts w:ascii="Arial" w:hAnsi="Arial" w:cs="Arial"/>
        </w:rPr>
      </w:pPr>
    </w:p>
    <w:p w14:paraId="37356897" w14:textId="77777777" w:rsidR="003668D6" w:rsidRDefault="003668D6" w:rsidP="00B46AAD">
      <w:pPr>
        <w:widowControl w:val="0"/>
        <w:autoSpaceDE w:val="0"/>
        <w:autoSpaceDN w:val="0"/>
        <w:adjustRightInd w:val="0"/>
        <w:jc w:val="both"/>
        <w:rPr>
          <w:rFonts w:ascii="Arial" w:hAnsi="Arial" w:cs="Arial"/>
        </w:rPr>
      </w:pPr>
    </w:p>
    <w:p w14:paraId="16FA31D7" w14:textId="77777777" w:rsidR="003668D6" w:rsidRDefault="003668D6" w:rsidP="00B46AAD">
      <w:pPr>
        <w:widowControl w:val="0"/>
        <w:autoSpaceDE w:val="0"/>
        <w:autoSpaceDN w:val="0"/>
        <w:adjustRightInd w:val="0"/>
        <w:jc w:val="both"/>
        <w:rPr>
          <w:rFonts w:ascii="Arial" w:hAnsi="Arial" w:cs="Arial"/>
        </w:rPr>
      </w:pPr>
    </w:p>
    <w:p w14:paraId="225F5EDE" w14:textId="0E08BEE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78E1BC5E"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3668D6">
        <w:rPr>
          <w:rFonts w:ascii="Arial" w:hAnsi="Arial" w:cs="Arial"/>
        </w:rPr>
        <w:t>a las EETT, se oferta:</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5408"/>
        <w:gridCol w:w="828"/>
        <w:gridCol w:w="1103"/>
        <w:gridCol w:w="1155"/>
      </w:tblGrid>
      <w:tr w:rsidR="005F6221" w14:paraId="1E29F054" w14:textId="46FA0E12" w:rsidTr="005F6221">
        <w:trPr>
          <w:trHeight w:val="61"/>
        </w:trPr>
        <w:tc>
          <w:tcPr>
            <w:tcW w:w="5408" w:type="dxa"/>
          </w:tcPr>
          <w:p w14:paraId="77A70B75" w14:textId="71745191" w:rsidR="005F6221" w:rsidRPr="00FB5ACD" w:rsidRDefault="005F6221" w:rsidP="00FB5ACD">
            <w:pPr>
              <w:widowControl w:val="0"/>
              <w:jc w:val="center"/>
              <w:rPr>
                <w:rFonts w:ascii="Arial" w:hAnsi="Arial" w:cs="Arial"/>
                <w:b/>
              </w:rPr>
            </w:pPr>
            <w:r>
              <w:rPr>
                <w:rFonts w:ascii="Arial" w:hAnsi="Arial" w:cs="Arial"/>
                <w:b/>
              </w:rPr>
              <w:t>Detalle del BIEN y/o SUMINISTRO</w:t>
            </w:r>
          </w:p>
        </w:tc>
        <w:tc>
          <w:tcPr>
            <w:tcW w:w="828" w:type="dxa"/>
          </w:tcPr>
          <w:p w14:paraId="747741F3" w14:textId="459D5FCC" w:rsidR="005F6221" w:rsidRPr="00FB5ACD" w:rsidRDefault="005F6221" w:rsidP="00FB5ACD">
            <w:pPr>
              <w:widowControl w:val="0"/>
              <w:jc w:val="center"/>
              <w:rPr>
                <w:rFonts w:ascii="Arial" w:hAnsi="Arial" w:cs="Arial"/>
                <w:b/>
              </w:rPr>
            </w:pPr>
            <w:r>
              <w:rPr>
                <w:rFonts w:ascii="Arial" w:hAnsi="Arial" w:cs="Arial"/>
                <w:b/>
              </w:rPr>
              <w:t>CANT</w:t>
            </w:r>
          </w:p>
        </w:tc>
        <w:tc>
          <w:tcPr>
            <w:tcW w:w="1103" w:type="dxa"/>
          </w:tcPr>
          <w:p w14:paraId="5688E4F6" w14:textId="588CA84C" w:rsidR="005F6221" w:rsidRDefault="005F6221" w:rsidP="00FB5ACD">
            <w:pPr>
              <w:widowControl w:val="0"/>
              <w:jc w:val="center"/>
              <w:rPr>
                <w:rFonts w:ascii="Arial" w:hAnsi="Arial" w:cs="Arial"/>
                <w:b/>
              </w:rPr>
            </w:pPr>
            <w:r>
              <w:rPr>
                <w:rFonts w:ascii="Arial" w:hAnsi="Arial" w:cs="Arial"/>
                <w:b/>
              </w:rPr>
              <w:t>P/U</w:t>
            </w:r>
          </w:p>
        </w:tc>
        <w:tc>
          <w:tcPr>
            <w:tcW w:w="1155" w:type="dxa"/>
          </w:tcPr>
          <w:p w14:paraId="01FAA89A" w14:textId="675F8547" w:rsidR="005F6221" w:rsidRPr="00FB5ACD" w:rsidRDefault="005F6221" w:rsidP="00FB5ACD">
            <w:pPr>
              <w:widowControl w:val="0"/>
              <w:jc w:val="center"/>
              <w:rPr>
                <w:rFonts w:ascii="Arial" w:hAnsi="Arial" w:cs="Arial"/>
                <w:b/>
              </w:rPr>
            </w:pPr>
            <w:r>
              <w:rPr>
                <w:rFonts w:ascii="Arial" w:hAnsi="Arial" w:cs="Arial"/>
                <w:b/>
              </w:rPr>
              <w:t>S/.</w:t>
            </w:r>
          </w:p>
        </w:tc>
      </w:tr>
      <w:tr w:rsidR="005F6221" w14:paraId="64FB9293" w14:textId="0822CA2E" w:rsidTr="005F6221">
        <w:trPr>
          <w:trHeight w:val="342"/>
        </w:trPr>
        <w:tc>
          <w:tcPr>
            <w:tcW w:w="5408" w:type="dxa"/>
          </w:tcPr>
          <w:p w14:paraId="26312225" w14:textId="5CA017D0" w:rsidR="005F6221" w:rsidRDefault="00570515" w:rsidP="00CE1F5C">
            <w:pPr>
              <w:widowControl w:val="0"/>
              <w:jc w:val="both"/>
              <w:rPr>
                <w:rFonts w:asciiTheme="majorHAnsi" w:hAnsiTheme="majorHAnsi"/>
                <w:sz w:val="24"/>
                <w:szCs w:val="24"/>
              </w:rPr>
            </w:pPr>
            <w:r>
              <w:rPr>
                <w:rFonts w:asciiTheme="majorHAnsi" w:hAnsiTheme="majorHAnsi"/>
                <w:sz w:val="24"/>
                <w:szCs w:val="24"/>
              </w:rPr>
              <w:t>Sistema de Alimentación Continua (UPS)</w:t>
            </w:r>
          </w:p>
          <w:p w14:paraId="45A279B8" w14:textId="3EE3BB6D" w:rsidR="005F6221" w:rsidRDefault="00570515" w:rsidP="00CE1F5C">
            <w:pPr>
              <w:widowControl w:val="0"/>
              <w:jc w:val="both"/>
              <w:rPr>
                <w:rFonts w:asciiTheme="majorHAnsi" w:hAnsiTheme="majorHAnsi"/>
                <w:sz w:val="24"/>
                <w:szCs w:val="24"/>
              </w:rPr>
            </w:pPr>
            <w:r w:rsidRPr="00570515">
              <w:rPr>
                <w:rFonts w:asciiTheme="majorHAnsi" w:hAnsiTheme="majorHAnsi"/>
                <w:b/>
                <w:sz w:val="24"/>
                <w:szCs w:val="24"/>
              </w:rPr>
              <w:t>Marca</w:t>
            </w:r>
            <w:r w:rsidR="005F6221">
              <w:rPr>
                <w:rFonts w:asciiTheme="majorHAnsi" w:hAnsiTheme="majorHAnsi"/>
                <w:sz w:val="24"/>
                <w:szCs w:val="24"/>
              </w:rPr>
              <w:t>: _______________</w:t>
            </w:r>
          </w:p>
          <w:p w14:paraId="5C27B9F3" w14:textId="77777777" w:rsidR="005F6221" w:rsidRDefault="00570515" w:rsidP="00CE1F5C">
            <w:pPr>
              <w:widowControl w:val="0"/>
              <w:jc w:val="both"/>
              <w:rPr>
                <w:rFonts w:ascii="Arial" w:hAnsi="Arial" w:cs="Arial"/>
              </w:rPr>
            </w:pPr>
            <w:r>
              <w:rPr>
                <w:rFonts w:ascii="Arial" w:hAnsi="Arial" w:cs="Arial"/>
              </w:rPr>
              <w:t>Modelo: ________________</w:t>
            </w:r>
          </w:p>
          <w:p w14:paraId="49F59377" w14:textId="5350C1CD" w:rsidR="00570515" w:rsidRPr="00CE1F5C" w:rsidRDefault="00570515" w:rsidP="00CE1F5C">
            <w:pPr>
              <w:widowControl w:val="0"/>
              <w:jc w:val="both"/>
              <w:rPr>
                <w:rFonts w:ascii="Arial" w:hAnsi="Arial" w:cs="Arial"/>
              </w:rPr>
            </w:pPr>
          </w:p>
        </w:tc>
        <w:tc>
          <w:tcPr>
            <w:tcW w:w="828" w:type="dxa"/>
          </w:tcPr>
          <w:p w14:paraId="12A87E22" w14:textId="4DA93FEF" w:rsidR="005F6221" w:rsidRDefault="00570515" w:rsidP="00CE1F5C">
            <w:pPr>
              <w:widowControl w:val="0"/>
              <w:jc w:val="center"/>
              <w:rPr>
                <w:rFonts w:ascii="Arial" w:hAnsi="Arial" w:cs="Arial"/>
              </w:rPr>
            </w:pPr>
            <w:r>
              <w:rPr>
                <w:rFonts w:ascii="Arial" w:hAnsi="Arial" w:cs="Arial"/>
              </w:rPr>
              <w:t>10</w:t>
            </w:r>
            <w:r w:rsidR="005F6221">
              <w:rPr>
                <w:rFonts w:ascii="Arial" w:hAnsi="Arial" w:cs="Arial"/>
              </w:rPr>
              <w:t xml:space="preserve"> UND</w:t>
            </w:r>
          </w:p>
        </w:tc>
        <w:tc>
          <w:tcPr>
            <w:tcW w:w="1103" w:type="dxa"/>
          </w:tcPr>
          <w:p w14:paraId="7AA1A77C" w14:textId="77777777" w:rsidR="005F6221" w:rsidRDefault="005F6221" w:rsidP="00B46AAD">
            <w:pPr>
              <w:widowControl w:val="0"/>
              <w:jc w:val="both"/>
              <w:rPr>
                <w:rFonts w:ascii="Arial" w:hAnsi="Arial" w:cs="Arial"/>
              </w:rPr>
            </w:pPr>
          </w:p>
        </w:tc>
        <w:tc>
          <w:tcPr>
            <w:tcW w:w="1155" w:type="dxa"/>
          </w:tcPr>
          <w:p w14:paraId="39B2FCF6" w14:textId="5CC487FC" w:rsidR="005F6221" w:rsidRDefault="005F6221"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51247DB7" w14:textId="77777777" w:rsidR="00CE1F5C" w:rsidRDefault="00CE1F5C" w:rsidP="00B46AAD">
      <w:pPr>
        <w:widowControl w:val="0"/>
        <w:jc w:val="both"/>
        <w:rPr>
          <w:rFonts w:ascii="Arial" w:hAnsi="Arial" w:cs="Arial"/>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8A0745A" w14:textId="58C39037" w:rsidR="005F6221" w:rsidRPr="001B480D" w:rsidRDefault="005F6221" w:rsidP="005F6221">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sidR="00570515">
        <w:rPr>
          <w:rFonts w:ascii="Arial" w:hAnsi="Arial" w:cs="Arial"/>
          <w:i/>
        </w:rPr>
        <w:t xml:space="preserve">   de junio</w:t>
      </w:r>
      <w:r>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4A446C7E" w14:textId="0391AD4F" w:rsidR="005F6221" w:rsidRPr="001B480D" w:rsidRDefault="00570515" w:rsidP="005F6221">
      <w:pPr>
        <w:widowControl w:val="0"/>
        <w:autoSpaceDE w:val="0"/>
        <w:autoSpaceDN w:val="0"/>
        <w:adjustRightInd w:val="0"/>
        <w:jc w:val="right"/>
        <w:rPr>
          <w:rFonts w:ascii="Arial" w:hAnsi="Arial" w:cs="Arial"/>
          <w:b/>
          <w:i/>
        </w:rPr>
      </w:pPr>
      <w:proofErr w:type="spellStart"/>
      <w:proofErr w:type="gramStart"/>
      <w:r>
        <w:rPr>
          <w:rFonts w:ascii="Arial" w:hAnsi="Arial" w:cs="Arial"/>
          <w:i/>
        </w:rPr>
        <w:t>Atico</w:t>
      </w:r>
      <w:proofErr w:type="spellEnd"/>
      <w:r>
        <w:rPr>
          <w:rFonts w:ascii="Arial" w:hAnsi="Arial" w:cs="Arial"/>
          <w:i/>
        </w:rPr>
        <w:t xml:space="preserve">,   </w:t>
      </w:r>
      <w:proofErr w:type="gramEnd"/>
      <w:r>
        <w:rPr>
          <w:rFonts w:ascii="Arial" w:hAnsi="Arial" w:cs="Arial"/>
          <w:i/>
        </w:rPr>
        <w:t xml:space="preserve">  . de junio</w:t>
      </w:r>
      <w:r w:rsidR="005F6221">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bookmarkStart w:id="2" w:name="_GoBack"/>
      <w:bookmarkEnd w:id="2"/>
    </w:p>
    <w:sectPr w:rsidR="00413336" w:rsidRPr="002A2BF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91510" w14:textId="77777777" w:rsidR="00D535A0" w:rsidRDefault="00D535A0" w:rsidP="00B46AAD">
      <w:r>
        <w:separator/>
      </w:r>
    </w:p>
  </w:endnote>
  <w:endnote w:type="continuationSeparator" w:id="0">
    <w:p w14:paraId="3AAF5260" w14:textId="77777777" w:rsidR="00D535A0" w:rsidRDefault="00D535A0"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E9F6" w14:textId="77777777" w:rsidR="00D535A0" w:rsidRDefault="00D535A0" w:rsidP="00B46AAD">
      <w:r>
        <w:separator/>
      </w:r>
    </w:p>
  </w:footnote>
  <w:footnote w:type="continuationSeparator" w:id="0">
    <w:p w14:paraId="6E4FD281" w14:textId="77777777" w:rsidR="00D535A0" w:rsidRDefault="00D535A0"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D143" w14:textId="3DCA7ED1" w:rsidR="006E4A62" w:rsidRPr="006E4A62" w:rsidRDefault="00D535A0"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0946"/>
    <w:rsid w:val="000B0203"/>
    <w:rsid w:val="000D7B09"/>
    <w:rsid w:val="000E28EC"/>
    <w:rsid w:val="001814C0"/>
    <w:rsid w:val="001B480D"/>
    <w:rsid w:val="002C54E1"/>
    <w:rsid w:val="00321E84"/>
    <w:rsid w:val="003668D6"/>
    <w:rsid w:val="003979B4"/>
    <w:rsid w:val="003D1144"/>
    <w:rsid w:val="00412D4B"/>
    <w:rsid w:val="00413336"/>
    <w:rsid w:val="004B7BB7"/>
    <w:rsid w:val="004F3B4E"/>
    <w:rsid w:val="0054662F"/>
    <w:rsid w:val="00570515"/>
    <w:rsid w:val="00573C77"/>
    <w:rsid w:val="00586E68"/>
    <w:rsid w:val="005C6A90"/>
    <w:rsid w:val="005D3A35"/>
    <w:rsid w:val="005F6221"/>
    <w:rsid w:val="00627537"/>
    <w:rsid w:val="006302A1"/>
    <w:rsid w:val="00647FB3"/>
    <w:rsid w:val="00664ABF"/>
    <w:rsid w:val="00674A55"/>
    <w:rsid w:val="00687442"/>
    <w:rsid w:val="007C1616"/>
    <w:rsid w:val="007E46B0"/>
    <w:rsid w:val="007E668E"/>
    <w:rsid w:val="0081102C"/>
    <w:rsid w:val="00815AD7"/>
    <w:rsid w:val="00827B78"/>
    <w:rsid w:val="00883FD2"/>
    <w:rsid w:val="00885637"/>
    <w:rsid w:val="008935FF"/>
    <w:rsid w:val="00A46E91"/>
    <w:rsid w:val="00B07BE3"/>
    <w:rsid w:val="00B46AAD"/>
    <w:rsid w:val="00C13DF3"/>
    <w:rsid w:val="00C75B37"/>
    <w:rsid w:val="00CE1F5C"/>
    <w:rsid w:val="00D07588"/>
    <w:rsid w:val="00D535A0"/>
    <w:rsid w:val="00DC0DDB"/>
    <w:rsid w:val="00EF6397"/>
    <w:rsid w:val="00F014B4"/>
    <w:rsid w:val="00F01D79"/>
    <w:rsid w:val="00F142E3"/>
    <w:rsid w:val="00F57652"/>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09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946"/>
    <w:rPr>
      <w:rFonts w:ascii="Segoe UI" w:eastAsia="Batang"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A974-C070-4440-AF22-EC87F4D6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895</Words>
  <Characters>4926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35</cp:revision>
  <cp:lastPrinted>2022-05-25T12:01:00Z</cp:lastPrinted>
  <dcterms:created xsi:type="dcterms:W3CDTF">2021-04-09T23:24:00Z</dcterms:created>
  <dcterms:modified xsi:type="dcterms:W3CDTF">2022-06-15T20:33:00Z</dcterms:modified>
</cp:coreProperties>
</file>